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0D2" w:rsidRPr="002E6680" w:rsidRDefault="00F470D2" w:rsidP="002E6680">
      <w:pPr>
        <w:tabs>
          <w:tab w:val="left" w:pos="480"/>
        </w:tabs>
        <w:ind w:right="-64"/>
        <w:jc w:val="center"/>
        <w:rPr>
          <w:rFonts w:ascii="Times New Roman" w:hAnsi="Times New Roman"/>
          <w:b/>
          <w:sz w:val="28"/>
        </w:rPr>
      </w:pPr>
      <w:r w:rsidRPr="002E6680">
        <w:rPr>
          <w:rFonts w:ascii="Times New Roman" w:hAnsi="Times New Roman"/>
          <w:b/>
          <w:sz w:val="28"/>
        </w:rPr>
        <w:t>Vision</w:t>
      </w:r>
      <w:r w:rsidR="002E6680">
        <w:rPr>
          <w:rFonts w:ascii="Times New Roman" w:hAnsi="Times New Roman"/>
          <w:b/>
          <w:sz w:val="28"/>
        </w:rPr>
        <w:t xml:space="preserve"> Activities</w:t>
      </w:r>
    </w:p>
    <w:p w:rsidR="00F470D2" w:rsidRDefault="00F470D2">
      <w:pPr>
        <w:tabs>
          <w:tab w:val="left" w:pos="480"/>
        </w:tabs>
        <w:ind w:right="-64"/>
        <w:rPr>
          <w:rFonts w:ascii="Times New Roman" w:hAnsi="Times New Roman"/>
        </w:rPr>
      </w:pPr>
    </w:p>
    <w:p w:rsidR="00F470D2" w:rsidRPr="005D2E9C" w:rsidRDefault="00F470D2">
      <w:pPr>
        <w:tabs>
          <w:tab w:val="left" w:pos="480"/>
        </w:tabs>
        <w:ind w:right="-64"/>
        <w:rPr>
          <w:rFonts w:ascii="Times New Roman" w:hAnsi="Times New Roman"/>
          <w:sz w:val="24"/>
          <w:szCs w:val="24"/>
          <w:u w:val="single"/>
        </w:rPr>
      </w:pPr>
      <w:r w:rsidRPr="005D2E9C">
        <w:rPr>
          <w:rFonts w:ascii="Times New Roman" w:hAnsi="Times New Roman"/>
          <w:sz w:val="24"/>
          <w:szCs w:val="24"/>
          <w:u w:val="single"/>
        </w:rPr>
        <w:t>Materials:</w:t>
      </w: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sz w:val="24"/>
          <w:szCs w:val="24"/>
        </w:rPr>
        <w:t>1 ruler and 1 sheet of paper (A4)</w:t>
      </w:r>
    </w:p>
    <w:p w:rsidR="00F470D2" w:rsidRPr="005D2E9C" w:rsidRDefault="00F470D2">
      <w:pPr>
        <w:tabs>
          <w:tab w:val="left" w:pos="480"/>
        </w:tabs>
        <w:ind w:right="-64"/>
        <w:rPr>
          <w:rFonts w:ascii="Times New Roman" w:hAnsi="Times New Roman"/>
          <w:sz w:val="24"/>
          <w:szCs w:val="24"/>
        </w:rPr>
      </w:pPr>
    </w:p>
    <w:p w:rsidR="00BB025D" w:rsidRDefault="00BB025D">
      <w:pPr>
        <w:pStyle w:val="Heading2"/>
        <w:ind w:right="-64"/>
        <w:rPr>
          <w:szCs w:val="24"/>
        </w:rPr>
      </w:pPr>
    </w:p>
    <w:p w:rsidR="00F470D2" w:rsidRPr="005D2E9C" w:rsidRDefault="00F470D2">
      <w:pPr>
        <w:pStyle w:val="Heading2"/>
        <w:ind w:right="-64"/>
        <w:rPr>
          <w:b/>
          <w:szCs w:val="24"/>
        </w:rPr>
      </w:pPr>
      <w:r w:rsidRPr="005D2E9C">
        <w:rPr>
          <w:szCs w:val="24"/>
        </w:rPr>
        <w:t>Task 1:</w:t>
      </w:r>
      <w:r w:rsidR="002E6680">
        <w:rPr>
          <w:szCs w:val="24"/>
        </w:rPr>
        <w:t xml:space="preserve"> </w:t>
      </w:r>
      <w:r w:rsidRPr="005D2E9C">
        <w:rPr>
          <w:szCs w:val="24"/>
        </w:rPr>
        <w:t>Near point</w:t>
      </w:r>
    </w:p>
    <w:p w:rsidR="00F470D2" w:rsidRPr="005D2E9C" w:rsidRDefault="002E6680">
      <w:pPr>
        <w:tabs>
          <w:tab w:val="left" w:pos="480"/>
        </w:tabs>
        <w:ind w:right="-64"/>
        <w:rPr>
          <w:rFonts w:ascii="Times New Roman" w:hAnsi="Times New Roman"/>
          <w:sz w:val="24"/>
          <w:szCs w:val="24"/>
        </w:rPr>
      </w:pPr>
      <w:r>
        <w:rPr>
          <w:rFonts w:ascii="Times New Roman" w:hAnsi="Times New Roman"/>
          <w:sz w:val="24"/>
          <w:szCs w:val="24"/>
        </w:rPr>
        <w:t>‘</w:t>
      </w:r>
      <w:r w:rsidR="00F470D2" w:rsidRPr="005D2E9C">
        <w:rPr>
          <w:rFonts w:ascii="Times New Roman" w:hAnsi="Times New Roman"/>
          <w:sz w:val="24"/>
          <w:szCs w:val="24"/>
        </w:rPr>
        <w:t>Accommodation</w:t>
      </w:r>
      <w:r>
        <w:rPr>
          <w:rFonts w:ascii="Times New Roman" w:hAnsi="Times New Roman"/>
          <w:sz w:val="24"/>
          <w:szCs w:val="24"/>
        </w:rPr>
        <w:t>’</w:t>
      </w:r>
      <w:r w:rsidR="00F470D2" w:rsidRPr="005D2E9C">
        <w:rPr>
          <w:rFonts w:ascii="Times New Roman" w:hAnsi="Times New Roman"/>
          <w:sz w:val="24"/>
          <w:szCs w:val="24"/>
        </w:rPr>
        <w:t xml:space="preserve"> occurs </w:t>
      </w:r>
      <w:r>
        <w:rPr>
          <w:rFonts w:ascii="Times New Roman" w:hAnsi="Times New Roman"/>
          <w:sz w:val="24"/>
          <w:szCs w:val="24"/>
        </w:rPr>
        <w:t xml:space="preserve">in our eye </w:t>
      </w:r>
      <w:r w:rsidR="00F470D2" w:rsidRPr="005D2E9C">
        <w:rPr>
          <w:rFonts w:ascii="Times New Roman" w:hAnsi="Times New Roman"/>
          <w:sz w:val="24"/>
          <w:szCs w:val="24"/>
        </w:rPr>
        <w:t>when the lens changes its shape to focus an image on the retina.  The closer an object is t</w:t>
      </w:r>
      <w:r>
        <w:rPr>
          <w:rFonts w:ascii="Times New Roman" w:hAnsi="Times New Roman"/>
          <w:sz w:val="24"/>
          <w:szCs w:val="24"/>
        </w:rPr>
        <w:t xml:space="preserve">o the eye the thicker the lens. </w:t>
      </w:r>
      <w:r w:rsidR="00F470D2" w:rsidRPr="005D2E9C">
        <w:rPr>
          <w:rFonts w:ascii="Times New Roman" w:hAnsi="Times New Roman"/>
          <w:sz w:val="24"/>
          <w:szCs w:val="24"/>
        </w:rPr>
        <w:t xml:space="preserve">However, there is a limit to the lens’s ability to thicken.  At very close distances the lens cannot clearly focus on an object.  The distance from the eye to the nearest point that can be focused clearly is called the </w:t>
      </w:r>
      <w:r w:rsidR="00F470D2" w:rsidRPr="005D2E9C">
        <w:rPr>
          <w:rFonts w:ascii="Times New Roman" w:hAnsi="Times New Roman"/>
          <w:b/>
          <w:sz w:val="24"/>
          <w:szCs w:val="24"/>
        </w:rPr>
        <w:t>near point</w:t>
      </w:r>
      <w:r w:rsidR="00F470D2" w:rsidRPr="005D2E9C">
        <w:rPr>
          <w:rFonts w:ascii="Times New Roman" w:hAnsi="Times New Roman"/>
          <w:sz w:val="24"/>
          <w:szCs w:val="24"/>
        </w:rPr>
        <w:t xml:space="preserve"> of vision.</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sz w:val="24"/>
          <w:szCs w:val="24"/>
        </w:rPr>
        <w:t>To find the near point of your right eye:</w:t>
      </w:r>
    </w:p>
    <w:p w:rsidR="00F470D2" w:rsidRPr="005D2E9C" w:rsidRDefault="00F470D2">
      <w:pPr>
        <w:numPr>
          <w:ilvl w:val="0"/>
          <w:numId w:val="1"/>
        </w:numPr>
        <w:tabs>
          <w:tab w:val="left" w:pos="480"/>
        </w:tabs>
        <w:ind w:right="-64"/>
        <w:rPr>
          <w:rFonts w:ascii="Times New Roman" w:hAnsi="Times New Roman"/>
          <w:sz w:val="24"/>
          <w:szCs w:val="24"/>
        </w:rPr>
      </w:pPr>
      <w:r w:rsidRPr="005D2E9C">
        <w:rPr>
          <w:rFonts w:ascii="Times New Roman" w:hAnsi="Times New Roman"/>
          <w:sz w:val="24"/>
          <w:szCs w:val="24"/>
        </w:rPr>
        <w:t>Place a hand over your left eye.</w:t>
      </w:r>
    </w:p>
    <w:p w:rsidR="00F470D2" w:rsidRPr="005D2E9C" w:rsidRDefault="00F470D2">
      <w:pPr>
        <w:numPr>
          <w:ilvl w:val="0"/>
          <w:numId w:val="1"/>
        </w:numPr>
        <w:tabs>
          <w:tab w:val="left" w:pos="480"/>
        </w:tabs>
        <w:ind w:right="-64"/>
        <w:rPr>
          <w:rFonts w:ascii="Times New Roman" w:hAnsi="Times New Roman"/>
          <w:sz w:val="24"/>
          <w:szCs w:val="24"/>
        </w:rPr>
      </w:pPr>
      <w:r w:rsidRPr="005D2E9C">
        <w:rPr>
          <w:rFonts w:ascii="Times New Roman" w:hAnsi="Times New Roman"/>
          <w:sz w:val="24"/>
          <w:szCs w:val="24"/>
        </w:rPr>
        <w:t>Focus your right eye on the tip of a pencil held at arm’s length.</w:t>
      </w:r>
    </w:p>
    <w:p w:rsidR="00F470D2" w:rsidRPr="005D2E9C" w:rsidRDefault="00F470D2">
      <w:pPr>
        <w:numPr>
          <w:ilvl w:val="0"/>
          <w:numId w:val="1"/>
        </w:numPr>
        <w:tabs>
          <w:tab w:val="left" w:pos="480"/>
        </w:tabs>
        <w:ind w:right="-64"/>
        <w:rPr>
          <w:rFonts w:ascii="Times New Roman" w:hAnsi="Times New Roman"/>
          <w:sz w:val="24"/>
          <w:szCs w:val="24"/>
        </w:rPr>
      </w:pPr>
      <w:r w:rsidRPr="005D2E9C">
        <w:rPr>
          <w:rFonts w:ascii="Times New Roman" w:hAnsi="Times New Roman"/>
          <w:sz w:val="24"/>
          <w:szCs w:val="24"/>
        </w:rPr>
        <w:t>Slowly bring the pencil in closer to your eye until the tip becomes blurred.</w:t>
      </w:r>
    </w:p>
    <w:p w:rsidR="00F470D2" w:rsidRPr="005D2E9C" w:rsidRDefault="00F470D2">
      <w:pPr>
        <w:numPr>
          <w:ilvl w:val="0"/>
          <w:numId w:val="1"/>
        </w:numPr>
        <w:tabs>
          <w:tab w:val="left" w:pos="480"/>
        </w:tabs>
        <w:ind w:right="-64"/>
        <w:rPr>
          <w:rFonts w:ascii="Times New Roman" w:hAnsi="Times New Roman"/>
          <w:sz w:val="24"/>
          <w:szCs w:val="24"/>
        </w:rPr>
      </w:pPr>
      <w:r w:rsidRPr="005D2E9C">
        <w:rPr>
          <w:rFonts w:ascii="Times New Roman" w:hAnsi="Times New Roman"/>
          <w:sz w:val="24"/>
          <w:szCs w:val="24"/>
        </w:rPr>
        <w:t>Hold the pencil in this position and ask your partner to measure the distance from your eye to the tip of the pencil.</w:t>
      </w:r>
    </w:p>
    <w:p w:rsidR="00F470D2" w:rsidRPr="005D2E9C" w:rsidRDefault="00F470D2">
      <w:pPr>
        <w:numPr>
          <w:ilvl w:val="0"/>
          <w:numId w:val="1"/>
        </w:numPr>
        <w:tabs>
          <w:tab w:val="left" w:pos="480"/>
        </w:tabs>
        <w:ind w:right="-64"/>
        <w:rPr>
          <w:rFonts w:ascii="Times New Roman" w:hAnsi="Times New Roman"/>
          <w:sz w:val="24"/>
          <w:szCs w:val="24"/>
        </w:rPr>
      </w:pPr>
      <w:r w:rsidRPr="005D2E9C">
        <w:rPr>
          <w:rFonts w:ascii="Times New Roman" w:hAnsi="Times New Roman"/>
          <w:sz w:val="24"/>
          <w:szCs w:val="24"/>
        </w:rPr>
        <w:t>Repeat the above procedure to find the near point for the left eye.</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Q1.</w:t>
      </w:r>
      <w:r w:rsidRPr="005D2E9C">
        <w:rPr>
          <w:rFonts w:ascii="Times New Roman" w:hAnsi="Times New Roman"/>
          <w:b/>
          <w:sz w:val="24"/>
          <w:szCs w:val="24"/>
        </w:rPr>
        <w:tab/>
      </w:r>
      <w:r w:rsidRPr="005D2E9C">
        <w:rPr>
          <w:rFonts w:ascii="Times New Roman" w:hAnsi="Times New Roman"/>
          <w:sz w:val="24"/>
          <w:szCs w:val="24"/>
        </w:rPr>
        <w:t>How does the near point for your left eye compare with that of your right eye?</w:t>
      </w: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Q2.</w:t>
      </w:r>
      <w:r w:rsidRPr="005D2E9C">
        <w:rPr>
          <w:rFonts w:ascii="Times New Roman" w:hAnsi="Times New Roman"/>
          <w:b/>
          <w:sz w:val="24"/>
          <w:szCs w:val="24"/>
        </w:rPr>
        <w:tab/>
      </w:r>
      <w:r w:rsidRPr="005D2E9C">
        <w:rPr>
          <w:rFonts w:ascii="Times New Roman" w:hAnsi="Times New Roman"/>
          <w:sz w:val="24"/>
          <w:szCs w:val="24"/>
        </w:rPr>
        <w:t xml:space="preserve">How does your partner’s near point compare with yours? </w:t>
      </w:r>
    </w:p>
    <w:p w:rsidR="00F470D2" w:rsidRPr="005D2E9C" w:rsidRDefault="00F470D2">
      <w:pPr>
        <w:tabs>
          <w:tab w:val="left" w:pos="480"/>
        </w:tabs>
        <w:ind w:right="-64"/>
        <w:rPr>
          <w:rFonts w:ascii="Times New Roman" w:hAnsi="Times New Roman"/>
          <w:sz w:val="24"/>
          <w:szCs w:val="24"/>
        </w:rPr>
      </w:pPr>
    </w:p>
    <w:p w:rsidR="00BB025D" w:rsidRDefault="00BB025D">
      <w:pPr>
        <w:tabs>
          <w:tab w:val="left" w:pos="480"/>
        </w:tabs>
        <w:ind w:right="-64"/>
        <w:rPr>
          <w:rFonts w:ascii="Times New Roman" w:hAnsi="Times New Roman"/>
          <w:sz w:val="24"/>
          <w:szCs w:val="24"/>
          <w:u w:val="single"/>
        </w:rPr>
      </w:pPr>
    </w:p>
    <w:p w:rsidR="00F470D2" w:rsidRPr="005D2E9C" w:rsidRDefault="00F470D2">
      <w:pPr>
        <w:tabs>
          <w:tab w:val="left" w:pos="480"/>
        </w:tabs>
        <w:ind w:right="-64"/>
        <w:rPr>
          <w:rFonts w:ascii="Times New Roman" w:hAnsi="Times New Roman"/>
          <w:sz w:val="24"/>
          <w:szCs w:val="24"/>
          <w:u w:val="single"/>
        </w:rPr>
      </w:pPr>
      <w:r w:rsidRPr="005D2E9C">
        <w:rPr>
          <w:rFonts w:ascii="Times New Roman" w:hAnsi="Times New Roman"/>
          <w:sz w:val="24"/>
          <w:szCs w:val="24"/>
          <w:u w:val="single"/>
        </w:rPr>
        <w:t>Task 2</w:t>
      </w:r>
      <w:r w:rsidR="002E6680">
        <w:rPr>
          <w:rFonts w:ascii="Times New Roman" w:hAnsi="Times New Roman"/>
          <w:sz w:val="24"/>
          <w:szCs w:val="24"/>
          <w:u w:val="single"/>
        </w:rPr>
        <w:t>: Binocular vision</w:t>
      </w:r>
    </w:p>
    <w:p w:rsidR="00F470D2" w:rsidRPr="005D2E9C" w:rsidRDefault="00F470D2">
      <w:pPr>
        <w:numPr>
          <w:ilvl w:val="0"/>
          <w:numId w:val="2"/>
        </w:numPr>
        <w:tabs>
          <w:tab w:val="left" w:pos="480"/>
        </w:tabs>
        <w:ind w:right="-64"/>
        <w:rPr>
          <w:rFonts w:ascii="Times New Roman" w:hAnsi="Times New Roman"/>
          <w:sz w:val="24"/>
          <w:szCs w:val="24"/>
        </w:rPr>
      </w:pPr>
      <w:r w:rsidRPr="005D2E9C">
        <w:rPr>
          <w:rFonts w:ascii="Times New Roman" w:hAnsi="Times New Roman"/>
          <w:sz w:val="24"/>
          <w:szCs w:val="24"/>
        </w:rPr>
        <w:t>Roll a sheet of paper into a tube of 3-4 cm in diameter and hold it to one eye so that only the view through the tube can be seen.</w:t>
      </w:r>
    </w:p>
    <w:p w:rsidR="00F470D2" w:rsidRPr="005D2E9C" w:rsidRDefault="00F470D2">
      <w:pPr>
        <w:numPr>
          <w:ilvl w:val="0"/>
          <w:numId w:val="2"/>
        </w:numPr>
        <w:tabs>
          <w:tab w:val="left" w:pos="480"/>
        </w:tabs>
        <w:ind w:right="-64"/>
        <w:rPr>
          <w:rFonts w:ascii="Times New Roman" w:hAnsi="Times New Roman"/>
          <w:sz w:val="24"/>
          <w:szCs w:val="24"/>
        </w:rPr>
      </w:pPr>
      <w:r w:rsidRPr="005D2E9C">
        <w:rPr>
          <w:rFonts w:ascii="Times New Roman" w:hAnsi="Times New Roman"/>
          <w:sz w:val="24"/>
          <w:szCs w:val="24"/>
        </w:rPr>
        <w:t>With the other eye, look at your hand, palm open, held alongside the end of the tube.  Keep both eyes open.</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Q3.</w:t>
      </w:r>
      <w:r w:rsidRPr="005D2E9C">
        <w:rPr>
          <w:rFonts w:ascii="Times New Roman" w:hAnsi="Times New Roman"/>
          <w:b/>
          <w:sz w:val="24"/>
          <w:szCs w:val="24"/>
        </w:rPr>
        <w:tab/>
      </w:r>
      <w:r w:rsidRPr="005D2E9C">
        <w:rPr>
          <w:rFonts w:ascii="Times New Roman" w:hAnsi="Times New Roman"/>
          <w:sz w:val="24"/>
          <w:szCs w:val="24"/>
        </w:rPr>
        <w:t>Describe what you see.</w:t>
      </w: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Q4.</w:t>
      </w:r>
      <w:r w:rsidRPr="005D2E9C">
        <w:rPr>
          <w:rFonts w:ascii="Times New Roman" w:hAnsi="Times New Roman"/>
          <w:sz w:val="24"/>
          <w:szCs w:val="24"/>
        </w:rPr>
        <w:tab/>
        <w:t>How can you explain this phenomenon?</w:t>
      </w:r>
    </w:p>
    <w:p w:rsidR="00F470D2" w:rsidRPr="005D2E9C" w:rsidRDefault="00F470D2">
      <w:pPr>
        <w:tabs>
          <w:tab w:val="left" w:pos="480"/>
        </w:tabs>
        <w:ind w:right="-64"/>
        <w:jc w:val="center"/>
        <w:rPr>
          <w:rFonts w:ascii="Times New Roman" w:hAnsi="Times New Roman"/>
          <w:sz w:val="24"/>
          <w:szCs w:val="24"/>
        </w:rPr>
      </w:pPr>
    </w:p>
    <w:p w:rsidR="00F470D2" w:rsidRPr="005D2E9C" w:rsidRDefault="00AB7A38">
      <w:pPr>
        <w:tabs>
          <w:tab w:val="left" w:pos="480"/>
        </w:tabs>
        <w:ind w:right="-64"/>
        <w:rPr>
          <w:rFonts w:ascii="Times New Roman" w:hAnsi="Times New Roman"/>
          <w:sz w:val="24"/>
          <w:szCs w:val="24"/>
        </w:rPr>
      </w:pPr>
      <w:r w:rsidRPr="00AB7A38">
        <w:rPr>
          <w:noProof/>
          <w:sz w:val="24"/>
          <w:szCs w:val="24"/>
          <w:lang w:val="en-AU" w:eastAsia="en-AU"/>
        </w:rPr>
        <w:pict>
          <v:group id="_x0000_s1053" style="position:absolute;margin-left:85.4pt;margin-top:2.1pt;width:171.1pt;height:124.35pt;z-index:251671552" coordorigin="3014,10568" coordsize="3422,2487">
            <v:oval id="_x0000_s1027" style="position:absolute;left:4917;top:11184;width:716;height:925" o:allowincell="f" filled="f" strokeweight="1pt"/>
            <v:line id="_x0000_s1028" style="position:absolute;flip:x" from="4829,11547" to="4918,11614" o:allowincell="f" strokeweight="1pt"/>
            <v:line id="_x0000_s1029" style="position:absolute" from="4840,11580" to="4918,11691" o:allowincell="f" strokeweight="1pt"/>
            <v:line id="_x0000_s1030" style="position:absolute;flip:x" from="4961,11734" to="5160,11823" o:allowincell="f" strokeweight="1pt"/>
            <v:shape id="_x0000_s1031" style="position:absolute;left:5386;top:11469;width:94;height:206;mso-position-horizontal:absolute;mso-position-horizontal-relative:text;mso-position-vertical:absolute;mso-position-vertical-relative:text" coordsize="20000,20000" o:allowincell="f" path="m851,3301l,1748r4043,l4043,r7872,l15957,1748r3830,l19787,16311r-7872,l11915,18155r-4043,l4043,19903,14894,16117,12553,13981,851,3301xe" filled="f" strokeweight="1pt">
              <v:path arrowok="t"/>
            </v:shape>
            <v:line id="_x0000_s1032" style="position:absolute" from="5445,11558" to="5446,11603" o:allowincell="f" strokeweight="1pt"/>
            <v:line id="_x0000_s1033" style="position:absolute" from="5236,10997" to="5292,11185" o:allowincell="f" strokeweight="1pt"/>
            <v:line id="_x0000_s1034" style="position:absolute;flip:x" from="5346,11074" to="5424,11185" o:allowincell="f" strokeweight="1pt"/>
            <v:line id="_x0000_s1035" style="position:absolute;flip:x" from="5376,11000" to="5432,11177" o:allowincell="f" strokeweight="1pt"/>
            <v:oval id="_x0000_s1036" style="position:absolute;left:4994;top:11360;width:78;height:133" o:allowincell="f" fillcolor="black" strokeweight="1pt"/>
            <v:line id="_x0000_s1037" style="position:absolute" from="5049,11305" to="5160,11317" o:allowincell="f" strokeweight="1pt"/>
            <v:line id="_x0000_s1038" style="position:absolute" from="5027,11371" to="5149,11372" o:allowincell="f" strokeweight="1pt"/>
            <v:line id="_x0000_s1039" style="position:absolute;flip:x" from="5049,11393" to="5149,11493" o:allowincell="f" strokeweight="1pt"/>
            <v:rect id="_x0000_s1040" style="position:absolute;left:3938;top:11283;width:1013;height:221" o:allowincell="f" fillcolor="#9f9f9f" strokeweight="1pt"/>
            <v:line id="_x0000_s1041" style="position:absolute" from="3894,11580" to="4379,12351" o:allowincell="f" strokeweight="1pt"/>
            <v:line id="_x0000_s1042" style="position:absolute" from="4378,12350" to="5292,12670" o:allowincell="f" strokeweight="1pt"/>
            <v:line id="_x0000_s1043" style="position:absolute" from="4400,12207" to="5314,12527" o:allowincell="f" strokeweight="1pt"/>
            <v:line id="_x0000_s1044" style="position:absolute;flip:x" from="4411,11503" to="4412,12219" o:allowincell="f" strokeweight="1pt"/>
            <v:oval id="_x0000_s1045" style="position:absolute;left:3817;top:11107;width:133;height:474" o:allowincell="f" filled="f" strokeweight="1pt"/>
            <v:line id="_x0000_s1046" style="position:absolute" from="5313,12108" to="5314,13055" o:allowincell="f" strokeweight="1pt"/>
            <v:line id="_x0000_s1047" style="position:absolute" from="5291,12669" to="5336,12681" o:allowincell="f" strokeweight="1pt"/>
            <v:rect id="_x0000_s1048" style="position:absolute;left:4334;top:10568;width:2102;height:320" o:allowincell="f" filled="f" stroked="f" strokeweight="0">
              <v:textbox inset="0,0,0,0">
                <w:txbxContent>
                  <w:p w:rsidR="00F470D2" w:rsidRDefault="00F470D2">
                    <w:r>
                      <w:t>Paper cylinder</w:t>
                    </w:r>
                  </w:p>
                </w:txbxContent>
              </v:textbox>
            </v:rect>
            <v:line id="_x0000_s1049" style="position:absolute;flip:x" from="4730,10832" to="4940,11152" o:allowincell="f">
              <v:stroke endarrow="open"/>
            </v:line>
            <v:rect id="_x0000_s1050" style="position:absolute;left:3014;top:10667;width:1178;height:298" o:allowincell="f" filled="f" stroked="f" strokeweight="0">
              <v:textbox inset="0,0,0,0">
                <w:txbxContent>
                  <w:p w:rsidR="00F470D2" w:rsidRDefault="00F470D2">
                    <w:r>
                      <w:t>Hand</w:t>
                    </w:r>
                  </w:p>
                </w:txbxContent>
              </v:textbox>
            </v:rect>
            <v:line id="_x0000_s1051" style="position:absolute" from="3366,10964" to="3763,11207" o:allowincell="f">
              <v:stroke endarrow="open"/>
            </v:line>
          </v:group>
        </w:pic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u w:val="single"/>
        </w:rPr>
      </w:pPr>
      <w:r w:rsidRPr="005D2E9C">
        <w:rPr>
          <w:rFonts w:ascii="Times New Roman" w:hAnsi="Times New Roman"/>
          <w:sz w:val="24"/>
          <w:szCs w:val="24"/>
        </w:rPr>
        <w:br w:type="page"/>
      </w:r>
      <w:r w:rsidR="004879BF">
        <w:rPr>
          <w:rFonts w:ascii="Times New Roman" w:hAnsi="Times New Roman"/>
          <w:sz w:val="24"/>
          <w:szCs w:val="24"/>
          <w:u w:val="single"/>
        </w:rPr>
        <w:lastRenderedPageBreak/>
        <w:t>Task 3: Dominant eye</w:t>
      </w: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sz w:val="24"/>
          <w:szCs w:val="24"/>
        </w:rPr>
        <w:t>One eye tends to dominate our vision.  You can id</w:t>
      </w:r>
      <w:r w:rsidR="004879BF">
        <w:rPr>
          <w:rFonts w:ascii="Times New Roman" w:hAnsi="Times New Roman"/>
          <w:sz w:val="24"/>
          <w:szCs w:val="24"/>
        </w:rPr>
        <w:t xml:space="preserve">entify your dominant eye in the </w:t>
      </w:r>
      <w:r w:rsidRPr="005D2E9C">
        <w:rPr>
          <w:rFonts w:ascii="Times New Roman" w:hAnsi="Times New Roman"/>
          <w:sz w:val="24"/>
          <w:szCs w:val="24"/>
        </w:rPr>
        <w:t>following way:</w:t>
      </w:r>
    </w:p>
    <w:p w:rsidR="004879BF" w:rsidRDefault="00F470D2">
      <w:pPr>
        <w:numPr>
          <w:ilvl w:val="0"/>
          <w:numId w:val="3"/>
        </w:numPr>
        <w:tabs>
          <w:tab w:val="left" w:pos="480"/>
        </w:tabs>
        <w:ind w:right="-64"/>
        <w:rPr>
          <w:rFonts w:ascii="Times New Roman" w:hAnsi="Times New Roman"/>
          <w:sz w:val="24"/>
          <w:szCs w:val="24"/>
        </w:rPr>
      </w:pPr>
      <w:r w:rsidRPr="005D2E9C">
        <w:rPr>
          <w:rFonts w:ascii="Times New Roman" w:hAnsi="Times New Roman"/>
          <w:sz w:val="24"/>
          <w:szCs w:val="24"/>
        </w:rPr>
        <w:t>Roll a sheet of paper into a tube of 3-4 cm in diameter</w:t>
      </w:r>
      <w:r w:rsidR="004879BF">
        <w:rPr>
          <w:rFonts w:ascii="Times New Roman" w:hAnsi="Times New Roman"/>
          <w:sz w:val="24"/>
          <w:szCs w:val="24"/>
        </w:rPr>
        <w:t>.</w:t>
      </w:r>
      <w:r w:rsidRPr="005D2E9C">
        <w:rPr>
          <w:rFonts w:ascii="Times New Roman" w:hAnsi="Times New Roman"/>
          <w:sz w:val="24"/>
          <w:szCs w:val="24"/>
        </w:rPr>
        <w:t xml:space="preserve"> </w:t>
      </w:r>
    </w:p>
    <w:p w:rsidR="00F470D2" w:rsidRPr="004879BF" w:rsidRDefault="004879BF" w:rsidP="004879BF">
      <w:pPr>
        <w:numPr>
          <w:ilvl w:val="0"/>
          <w:numId w:val="3"/>
        </w:numPr>
        <w:tabs>
          <w:tab w:val="left" w:pos="480"/>
        </w:tabs>
        <w:ind w:right="-64"/>
        <w:rPr>
          <w:rFonts w:ascii="Times New Roman" w:hAnsi="Times New Roman"/>
          <w:sz w:val="24"/>
          <w:szCs w:val="24"/>
        </w:rPr>
      </w:pPr>
      <w:r>
        <w:rPr>
          <w:rFonts w:ascii="Times New Roman" w:hAnsi="Times New Roman"/>
          <w:sz w:val="24"/>
          <w:szCs w:val="24"/>
        </w:rPr>
        <w:t>Hold the tube out in front of you and l</w:t>
      </w:r>
      <w:r w:rsidR="00F470D2" w:rsidRPr="004879BF">
        <w:rPr>
          <w:rFonts w:ascii="Times New Roman" w:hAnsi="Times New Roman"/>
          <w:sz w:val="24"/>
          <w:szCs w:val="24"/>
        </w:rPr>
        <w:t xml:space="preserve">ook through it with both eyes </w:t>
      </w:r>
      <w:r>
        <w:rPr>
          <w:rFonts w:ascii="Times New Roman" w:hAnsi="Times New Roman"/>
          <w:sz w:val="24"/>
          <w:szCs w:val="24"/>
        </w:rPr>
        <w:t xml:space="preserve">open </w:t>
      </w:r>
      <w:r w:rsidR="00F470D2" w:rsidRPr="004879BF">
        <w:rPr>
          <w:rFonts w:ascii="Times New Roman" w:hAnsi="Times New Roman"/>
          <w:sz w:val="24"/>
          <w:szCs w:val="24"/>
        </w:rPr>
        <w:t>at an object across the room.</w:t>
      </w:r>
    </w:p>
    <w:p w:rsidR="00F470D2" w:rsidRPr="005D2E9C" w:rsidRDefault="00F470D2">
      <w:pPr>
        <w:numPr>
          <w:ilvl w:val="0"/>
          <w:numId w:val="3"/>
        </w:numPr>
        <w:tabs>
          <w:tab w:val="left" w:pos="480"/>
        </w:tabs>
        <w:ind w:right="-64"/>
        <w:rPr>
          <w:rFonts w:ascii="Times New Roman" w:hAnsi="Times New Roman"/>
          <w:sz w:val="24"/>
          <w:szCs w:val="24"/>
        </w:rPr>
      </w:pPr>
      <w:r w:rsidRPr="005D2E9C">
        <w:rPr>
          <w:rFonts w:ascii="Times New Roman" w:hAnsi="Times New Roman"/>
          <w:sz w:val="24"/>
          <w:szCs w:val="24"/>
        </w:rPr>
        <w:t>Keeping the tube steady, close first one eye, open it and then close the other.</w:t>
      </w:r>
      <w:r w:rsidR="004879BF">
        <w:rPr>
          <w:rFonts w:ascii="Times New Roman" w:hAnsi="Times New Roman"/>
          <w:sz w:val="24"/>
          <w:szCs w:val="24"/>
        </w:rPr>
        <w:t xml:space="preserve"> Which eye kept the object in view through the tube?</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Q5.</w:t>
      </w:r>
      <w:r w:rsidRPr="005D2E9C">
        <w:rPr>
          <w:rFonts w:ascii="Times New Roman" w:hAnsi="Times New Roman"/>
          <w:b/>
          <w:sz w:val="24"/>
          <w:szCs w:val="24"/>
        </w:rPr>
        <w:tab/>
      </w:r>
      <w:r w:rsidRPr="005D2E9C">
        <w:rPr>
          <w:rFonts w:ascii="Times New Roman" w:hAnsi="Times New Roman"/>
          <w:sz w:val="24"/>
          <w:szCs w:val="24"/>
        </w:rPr>
        <w:t>Which is your dominant eye?  How do you know?</w:t>
      </w:r>
    </w:p>
    <w:p w:rsidR="00F470D2" w:rsidRPr="005D2E9C" w:rsidRDefault="00F470D2">
      <w:pPr>
        <w:tabs>
          <w:tab w:val="left" w:pos="480"/>
        </w:tabs>
        <w:ind w:right="-64"/>
        <w:rPr>
          <w:rFonts w:ascii="Times New Roman" w:hAnsi="Times New Roman"/>
          <w:sz w:val="24"/>
          <w:szCs w:val="24"/>
        </w:rPr>
      </w:pPr>
    </w:p>
    <w:p w:rsidR="00BB025D" w:rsidRDefault="00BB025D">
      <w:pPr>
        <w:tabs>
          <w:tab w:val="left" w:pos="480"/>
        </w:tabs>
        <w:ind w:right="-64"/>
        <w:rPr>
          <w:rFonts w:ascii="Times New Roman" w:hAnsi="Times New Roman"/>
          <w:sz w:val="24"/>
          <w:szCs w:val="24"/>
          <w:u w:val="single"/>
        </w:rPr>
      </w:pPr>
    </w:p>
    <w:p w:rsidR="00F470D2" w:rsidRPr="005D2E9C" w:rsidRDefault="004879BF">
      <w:pPr>
        <w:tabs>
          <w:tab w:val="left" w:pos="480"/>
        </w:tabs>
        <w:ind w:right="-64"/>
        <w:rPr>
          <w:rFonts w:ascii="Times New Roman" w:hAnsi="Times New Roman"/>
          <w:sz w:val="24"/>
          <w:szCs w:val="24"/>
          <w:u w:val="single"/>
        </w:rPr>
      </w:pPr>
      <w:r>
        <w:rPr>
          <w:rFonts w:ascii="Times New Roman" w:hAnsi="Times New Roman"/>
          <w:sz w:val="24"/>
          <w:szCs w:val="24"/>
          <w:u w:val="single"/>
        </w:rPr>
        <w:t>Task 4: Judging distances</w:t>
      </w:r>
    </w:p>
    <w:p w:rsidR="00F470D2" w:rsidRPr="005D2E9C" w:rsidRDefault="00F470D2">
      <w:pPr>
        <w:numPr>
          <w:ilvl w:val="0"/>
          <w:numId w:val="4"/>
        </w:numPr>
        <w:tabs>
          <w:tab w:val="left" w:pos="480"/>
        </w:tabs>
        <w:ind w:right="-64"/>
        <w:rPr>
          <w:rFonts w:ascii="Times New Roman" w:hAnsi="Times New Roman"/>
          <w:sz w:val="24"/>
          <w:szCs w:val="24"/>
        </w:rPr>
      </w:pPr>
      <w:r w:rsidRPr="005D2E9C">
        <w:rPr>
          <w:rFonts w:ascii="Times New Roman" w:hAnsi="Times New Roman"/>
          <w:sz w:val="24"/>
          <w:szCs w:val="24"/>
        </w:rPr>
        <w:t>Hold your arms outstretched with your index fingers pointed.</w:t>
      </w:r>
    </w:p>
    <w:p w:rsidR="00F470D2" w:rsidRPr="005D2E9C" w:rsidRDefault="00F470D2">
      <w:pPr>
        <w:numPr>
          <w:ilvl w:val="0"/>
          <w:numId w:val="4"/>
        </w:numPr>
        <w:tabs>
          <w:tab w:val="left" w:pos="480"/>
        </w:tabs>
        <w:ind w:right="-64"/>
        <w:rPr>
          <w:rFonts w:ascii="Times New Roman" w:hAnsi="Times New Roman"/>
          <w:sz w:val="24"/>
          <w:szCs w:val="24"/>
        </w:rPr>
      </w:pPr>
      <w:r w:rsidRPr="005D2E9C">
        <w:rPr>
          <w:rFonts w:ascii="Times New Roman" w:hAnsi="Times New Roman"/>
          <w:sz w:val="24"/>
          <w:szCs w:val="24"/>
        </w:rPr>
        <w:t>Keeping both eyes open</w:t>
      </w:r>
      <w:r w:rsidR="004879BF">
        <w:rPr>
          <w:rFonts w:ascii="Times New Roman" w:hAnsi="Times New Roman"/>
          <w:sz w:val="24"/>
          <w:szCs w:val="24"/>
        </w:rPr>
        <w:t>,</w:t>
      </w:r>
      <w:r w:rsidRPr="005D2E9C">
        <w:rPr>
          <w:rFonts w:ascii="Times New Roman" w:hAnsi="Times New Roman"/>
          <w:sz w:val="24"/>
          <w:szCs w:val="24"/>
        </w:rPr>
        <w:t xml:space="preserve"> bend your arms and try to make the finger tips meet in front of you.</w:t>
      </w:r>
    </w:p>
    <w:p w:rsidR="00F470D2" w:rsidRPr="005D2E9C" w:rsidRDefault="00F470D2">
      <w:pPr>
        <w:numPr>
          <w:ilvl w:val="0"/>
          <w:numId w:val="4"/>
        </w:numPr>
        <w:tabs>
          <w:tab w:val="left" w:pos="480"/>
        </w:tabs>
        <w:ind w:right="-64"/>
        <w:rPr>
          <w:rFonts w:ascii="Times New Roman" w:hAnsi="Times New Roman"/>
          <w:sz w:val="24"/>
          <w:szCs w:val="24"/>
        </w:rPr>
      </w:pPr>
      <w:r w:rsidRPr="005D2E9C">
        <w:rPr>
          <w:rFonts w:ascii="Times New Roman" w:hAnsi="Times New Roman"/>
          <w:sz w:val="24"/>
          <w:szCs w:val="24"/>
        </w:rPr>
        <w:t>Repeat this procedure with one eye closed.</w:t>
      </w:r>
    </w:p>
    <w:p w:rsidR="00F470D2" w:rsidRPr="005D2E9C" w:rsidRDefault="00F470D2">
      <w:pPr>
        <w:tabs>
          <w:tab w:val="left" w:pos="480"/>
        </w:tabs>
        <w:ind w:right="-64"/>
        <w:rPr>
          <w:rFonts w:ascii="Times New Roman" w:hAnsi="Times New Roman"/>
          <w:b/>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Q6.</w:t>
      </w:r>
      <w:r w:rsidRPr="005D2E9C">
        <w:rPr>
          <w:rFonts w:ascii="Times New Roman" w:hAnsi="Times New Roman"/>
          <w:b/>
          <w:sz w:val="24"/>
          <w:szCs w:val="24"/>
        </w:rPr>
        <w:tab/>
      </w:r>
      <w:r w:rsidRPr="005D2E9C">
        <w:rPr>
          <w:rFonts w:ascii="Times New Roman" w:hAnsi="Times New Roman"/>
          <w:sz w:val="24"/>
          <w:szCs w:val="24"/>
        </w:rPr>
        <w:t>Can you judge distance as accurately with one eye closed?</w:t>
      </w:r>
    </w:p>
    <w:p w:rsidR="00F470D2" w:rsidRPr="005D2E9C" w:rsidRDefault="00F470D2">
      <w:pPr>
        <w:tabs>
          <w:tab w:val="left" w:pos="480"/>
        </w:tabs>
        <w:ind w:right="-64"/>
        <w:rPr>
          <w:rFonts w:ascii="Times New Roman" w:hAnsi="Times New Roman"/>
          <w:sz w:val="24"/>
          <w:szCs w:val="24"/>
        </w:rPr>
      </w:pPr>
    </w:p>
    <w:p w:rsidR="00BB025D" w:rsidRDefault="00BB025D">
      <w:pPr>
        <w:tabs>
          <w:tab w:val="left" w:pos="480"/>
        </w:tabs>
        <w:ind w:right="-64"/>
        <w:rPr>
          <w:rFonts w:ascii="Times New Roman" w:hAnsi="Times New Roman"/>
          <w:sz w:val="24"/>
          <w:szCs w:val="24"/>
          <w:u w:val="single"/>
        </w:rPr>
      </w:pPr>
    </w:p>
    <w:p w:rsidR="00F470D2" w:rsidRPr="005D2E9C" w:rsidRDefault="00F470D2">
      <w:pPr>
        <w:tabs>
          <w:tab w:val="left" w:pos="480"/>
        </w:tabs>
        <w:ind w:right="-64"/>
        <w:rPr>
          <w:rFonts w:ascii="Times New Roman" w:hAnsi="Times New Roman"/>
          <w:sz w:val="24"/>
          <w:szCs w:val="24"/>
          <w:u w:val="single"/>
        </w:rPr>
      </w:pPr>
      <w:proofErr w:type="gramStart"/>
      <w:r w:rsidRPr="005D2E9C">
        <w:rPr>
          <w:rFonts w:ascii="Times New Roman" w:hAnsi="Times New Roman"/>
          <w:sz w:val="24"/>
          <w:szCs w:val="24"/>
          <w:u w:val="single"/>
        </w:rPr>
        <w:t xml:space="preserve">Task </w:t>
      </w:r>
      <w:r w:rsidR="000700D3">
        <w:rPr>
          <w:rFonts w:ascii="Times New Roman" w:hAnsi="Times New Roman"/>
          <w:sz w:val="24"/>
          <w:szCs w:val="24"/>
          <w:u w:val="single"/>
        </w:rPr>
        <w:t>5: Blind spot (this is amazing!!)</w:t>
      </w:r>
      <w:proofErr w:type="gramEnd"/>
    </w:p>
    <w:p w:rsidR="00F470D2" w:rsidRPr="005D2E9C" w:rsidRDefault="00F470D2">
      <w:pPr>
        <w:numPr>
          <w:ilvl w:val="0"/>
          <w:numId w:val="5"/>
        </w:numPr>
        <w:tabs>
          <w:tab w:val="left" w:pos="480"/>
        </w:tabs>
        <w:ind w:right="-64"/>
        <w:rPr>
          <w:rFonts w:ascii="Times New Roman" w:hAnsi="Times New Roman"/>
          <w:sz w:val="24"/>
          <w:szCs w:val="24"/>
        </w:rPr>
      </w:pPr>
      <w:r w:rsidRPr="005D2E9C">
        <w:rPr>
          <w:rFonts w:ascii="Times New Roman" w:hAnsi="Times New Roman"/>
          <w:sz w:val="24"/>
          <w:szCs w:val="24"/>
        </w:rPr>
        <w:t>Ho</w:t>
      </w:r>
      <w:r w:rsidR="000700D3">
        <w:rPr>
          <w:rFonts w:ascii="Times New Roman" w:hAnsi="Times New Roman"/>
          <w:sz w:val="24"/>
          <w:szCs w:val="24"/>
        </w:rPr>
        <w:t>ld up this page approximately 10</w:t>
      </w:r>
      <w:r w:rsidRPr="005D2E9C">
        <w:rPr>
          <w:rFonts w:ascii="Times New Roman" w:hAnsi="Times New Roman"/>
          <w:sz w:val="24"/>
          <w:szCs w:val="24"/>
        </w:rPr>
        <w:t xml:space="preserve"> cm </w:t>
      </w:r>
      <w:r w:rsidR="000700D3">
        <w:rPr>
          <w:rFonts w:ascii="Times New Roman" w:hAnsi="Times New Roman"/>
          <w:sz w:val="24"/>
          <w:szCs w:val="24"/>
        </w:rPr>
        <w:t>in front of you</w:t>
      </w:r>
      <w:r w:rsidRPr="005D2E9C">
        <w:rPr>
          <w:rFonts w:ascii="Times New Roman" w:hAnsi="Times New Roman"/>
          <w:sz w:val="24"/>
          <w:szCs w:val="24"/>
        </w:rPr>
        <w:t>.</w:t>
      </w:r>
    </w:p>
    <w:p w:rsidR="00F470D2" w:rsidRPr="005D2E9C" w:rsidRDefault="00160538">
      <w:pPr>
        <w:numPr>
          <w:ilvl w:val="0"/>
          <w:numId w:val="5"/>
        </w:numPr>
        <w:tabs>
          <w:tab w:val="left" w:pos="480"/>
        </w:tabs>
        <w:ind w:right="-64"/>
        <w:rPr>
          <w:rFonts w:ascii="Times New Roman" w:hAnsi="Times New Roman"/>
          <w:sz w:val="24"/>
          <w:szCs w:val="24"/>
        </w:rPr>
      </w:pPr>
      <w:r>
        <w:rPr>
          <w:rFonts w:ascii="Times New Roman" w:hAnsi="Times New Roman"/>
          <w:sz w:val="24"/>
          <w:szCs w:val="24"/>
        </w:rPr>
        <w:t xml:space="preserve">Look directly at </w:t>
      </w:r>
      <w:r w:rsidR="00F470D2" w:rsidRPr="005D2E9C">
        <w:rPr>
          <w:rFonts w:ascii="Times New Roman" w:hAnsi="Times New Roman"/>
          <w:sz w:val="24"/>
          <w:szCs w:val="24"/>
        </w:rPr>
        <w:t xml:space="preserve">the cross with your </w:t>
      </w:r>
      <w:r w:rsidR="007D64BD">
        <w:rPr>
          <w:rFonts w:ascii="Times New Roman" w:hAnsi="Times New Roman"/>
          <w:sz w:val="24"/>
          <w:szCs w:val="24"/>
        </w:rPr>
        <w:t xml:space="preserve">left </w:t>
      </w:r>
      <w:r w:rsidR="00F470D2" w:rsidRPr="005D2E9C">
        <w:rPr>
          <w:rFonts w:ascii="Times New Roman" w:hAnsi="Times New Roman"/>
          <w:sz w:val="24"/>
          <w:szCs w:val="24"/>
        </w:rPr>
        <w:t xml:space="preserve">eye while keeping your </w:t>
      </w:r>
      <w:r w:rsidR="007D64BD">
        <w:rPr>
          <w:rFonts w:ascii="Times New Roman" w:hAnsi="Times New Roman"/>
          <w:sz w:val="24"/>
          <w:szCs w:val="24"/>
        </w:rPr>
        <w:t xml:space="preserve">right </w:t>
      </w:r>
      <w:r w:rsidR="00F470D2" w:rsidRPr="005D2E9C">
        <w:rPr>
          <w:rFonts w:ascii="Times New Roman" w:hAnsi="Times New Roman"/>
          <w:sz w:val="24"/>
          <w:szCs w:val="24"/>
        </w:rPr>
        <w:t>eye closed.</w:t>
      </w:r>
    </w:p>
    <w:p w:rsidR="00F470D2" w:rsidRPr="005D2E9C" w:rsidRDefault="00F470D2">
      <w:pPr>
        <w:numPr>
          <w:ilvl w:val="0"/>
          <w:numId w:val="5"/>
        </w:numPr>
        <w:tabs>
          <w:tab w:val="left" w:pos="480"/>
        </w:tabs>
        <w:ind w:right="-64"/>
        <w:rPr>
          <w:rFonts w:ascii="Times New Roman" w:hAnsi="Times New Roman"/>
          <w:sz w:val="24"/>
          <w:szCs w:val="24"/>
        </w:rPr>
      </w:pPr>
      <w:r w:rsidRPr="005D2E9C">
        <w:rPr>
          <w:rFonts w:ascii="Times New Roman" w:hAnsi="Times New Roman"/>
          <w:sz w:val="24"/>
          <w:szCs w:val="24"/>
        </w:rPr>
        <w:t xml:space="preserve">Slowly move the page away </w:t>
      </w:r>
      <w:r w:rsidR="00160538">
        <w:rPr>
          <w:rFonts w:ascii="Times New Roman" w:hAnsi="Times New Roman"/>
          <w:sz w:val="24"/>
          <w:szCs w:val="24"/>
        </w:rPr>
        <w:t xml:space="preserve">from you </w:t>
      </w:r>
      <w:r w:rsidRPr="005D2E9C">
        <w:rPr>
          <w:rFonts w:ascii="Times New Roman" w:hAnsi="Times New Roman"/>
          <w:sz w:val="24"/>
          <w:szCs w:val="24"/>
        </w:rPr>
        <w:t>until the cir</w:t>
      </w:r>
      <w:r w:rsidR="00160538">
        <w:rPr>
          <w:rFonts w:ascii="Times New Roman" w:hAnsi="Times New Roman"/>
          <w:sz w:val="24"/>
          <w:szCs w:val="24"/>
        </w:rPr>
        <w:t>cle disappears from your vision!!</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r w:rsidRPr="005D2E9C">
        <w:rPr>
          <w:rFonts w:ascii="Times New Roman" w:hAnsi="Times New Roman"/>
          <w:b/>
          <w:sz w:val="24"/>
          <w:szCs w:val="24"/>
        </w:rPr>
        <w:t>Q7.</w:t>
      </w:r>
      <w:r w:rsidRPr="005D2E9C">
        <w:rPr>
          <w:rFonts w:ascii="Times New Roman" w:hAnsi="Times New Roman"/>
          <w:b/>
          <w:sz w:val="24"/>
          <w:szCs w:val="24"/>
        </w:rPr>
        <w:tab/>
      </w:r>
      <w:r w:rsidRPr="005D2E9C">
        <w:rPr>
          <w:rFonts w:ascii="Times New Roman" w:hAnsi="Times New Roman"/>
          <w:sz w:val="24"/>
          <w:szCs w:val="24"/>
        </w:rPr>
        <w:t>Explain why the circle disappears</w:t>
      </w:r>
      <w:r w:rsidR="00160538">
        <w:rPr>
          <w:rFonts w:ascii="Times New Roman" w:hAnsi="Times New Roman"/>
          <w:sz w:val="24"/>
          <w:szCs w:val="24"/>
        </w:rPr>
        <w:t xml:space="preserve"> (using the structure of the inside of your eye)</w:t>
      </w:r>
      <w:r w:rsidRPr="005D2E9C">
        <w:rPr>
          <w:rFonts w:ascii="Times New Roman" w:hAnsi="Times New Roman"/>
          <w:sz w:val="24"/>
          <w:szCs w:val="24"/>
        </w:rPr>
        <w:t>.</w:t>
      </w:r>
    </w:p>
    <w:p w:rsidR="00F470D2" w:rsidRPr="005D2E9C" w:rsidRDefault="00F470D2">
      <w:pPr>
        <w:tabs>
          <w:tab w:val="left" w:pos="480"/>
        </w:tabs>
        <w:ind w:right="-64"/>
        <w:rPr>
          <w:rFonts w:ascii="Times New Roman" w:hAnsi="Times New Roman"/>
          <w:sz w:val="24"/>
          <w:szCs w:val="24"/>
        </w:rPr>
      </w:pPr>
    </w:p>
    <w:p w:rsidR="00F470D2" w:rsidRPr="005D2E9C" w:rsidRDefault="00F470D2">
      <w:pPr>
        <w:tabs>
          <w:tab w:val="left" w:pos="480"/>
        </w:tabs>
        <w:ind w:right="-64"/>
        <w:rPr>
          <w:rFonts w:ascii="Times New Roman" w:hAnsi="Times New Roman"/>
          <w:sz w:val="24"/>
          <w:szCs w:val="24"/>
        </w:rPr>
      </w:pPr>
    </w:p>
    <w:p w:rsidR="00F470D2" w:rsidRDefault="00F470D2">
      <w:pPr>
        <w:tabs>
          <w:tab w:val="left" w:pos="480"/>
        </w:tabs>
        <w:ind w:right="-64"/>
        <w:rPr>
          <w:rFonts w:ascii="Times New Roman" w:hAnsi="Times New Roman"/>
          <w:sz w:val="24"/>
          <w:szCs w:val="24"/>
        </w:rPr>
      </w:pPr>
    </w:p>
    <w:p w:rsidR="00BB025D" w:rsidRDefault="00BB025D">
      <w:pPr>
        <w:tabs>
          <w:tab w:val="left" w:pos="480"/>
        </w:tabs>
        <w:ind w:right="-64"/>
        <w:rPr>
          <w:rFonts w:ascii="Times New Roman" w:hAnsi="Times New Roman"/>
          <w:sz w:val="24"/>
          <w:szCs w:val="24"/>
        </w:rPr>
      </w:pPr>
    </w:p>
    <w:p w:rsidR="00BB025D" w:rsidRDefault="00BB025D">
      <w:pPr>
        <w:tabs>
          <w:tab w:val="left" w:pos="480"/>
        </w:tabs>
        <w:ind w:right="-64"/>
        <w:rPr>
          <w:rFonts w:ascii="Times New Roman" w:hAnsi="Times New Roman"/>
          <w:sz w:val="24"/>
          <w:szCs w:val="24"/>
        </w:rPr>
      </w:pPr>
    </w:p>
    <w:p w:rsidR="00BB025D" w:rsidRPr="005D2E9C" w:rsidRDefault="00BB025D">
      <w:pPr>
        <w:tabs>
          <w:tab w:val="left" w:pos="480"/>
        </w:tabs>
        <w:ind w:right="-64"/>
        <w:rPr>
          <w:rFonts w:ascii="Times New Roman" w:hAnsi="Times New Roman"/>
          <w:sz w:val="24"/>
          <w:szCs w:val="24"/>
        </w:rPr>
      </w:pPr>
    </w:p>
    <w:p w:rsidR="00F470D2" w:rsidRDefault="005D2E9C">
      <w:pPr>
        <w:tabs>
          <w:tab w:val="left" w:pos="480"/>
        </w:tabs>
        <w:ind w:right="-64"/>
        <w:jc w:val="center"/>
        <w:rPr>
          <w:rFonts w:ascii="Times New Roman" w:hAnsi="Times New Roman"/>
          <w:sz w:val="40"/>
        </w:rPr>
      </w:pPr>
      <w:r>
        <w:rPr>
          <w:rFonts w:ascii="Times New Roman" w:hAnsi="Times New Roman"/>
          <w:sz w:val="48"/>
        </w:rPr>
        <w:sym w:font="Symbol" w:char="F0B7"/>
      </w:r>
      <w:r w:rsidR="00F470D2">
        <w:rPr>
          <w:rFonts w:ascii="Times New Roman" w:hAnsi="Times New Roman"/>
          <w:sz w:val="40"/>
        </w:rPr>
        <w:tab/>
      </w:r>
      <w:r w:rsidR="00F470D2">
        <w:rPr>
          <w:rFonts w:ascii="Times New Roman" w:hAnsi="Times New Roman"/>
          <w:sz w:val="40"/>
        </w:rPr>
        <w:tab/>
      </w:r>
      <w:r w:rsidR="00F470D2">
        <w:rPr>
          <w:rFonts w:ascii="Times New Roman" w:hAnsi="Times New Roman"/>
          <w:sz w:val="40"/>
        </w:rPr>
        <w:tab/>
      </w:r>
      <w:r w:rsidR="00F470D2">
        <w:rPr>
          <w:rFonts w:ascii="Times New Roman" w:hAnsi="Times New Roman"/>
          <w:sz w:val="40"/>
        </w:rPr>
        <w:tab/>
      </w:r>
      <w:r w:rsidR="00F470D2">
        <w:rPr>
          <w:rFonts w:ascii="Times New Roman" w:hAnsi="Times New Roman"/>
          <w:sz w:val="40"/>
        </w:rPr>
        <w:tab/>
      </w:r>
      <w:r w:rsidRPr="005D2E9C">
        <w:rPr>
          <w:rFonts w:ascii="Times New Roman" w:hAnsi="Times New Roman"/>
          <w:b/>
          <w:sz w:val="48"/>
          <w:szCs w:val="48"/>
        </w:rPr>
        <w:sym w:font="Symbol" w:char="F02B"/>
      </w:r>
    </w:p>
    <w:sectPr w:rsidR="00F470D2" w:rsidSect="00AB7A38">
      <w:headerReference w:type="default" r:id="rId7"/>
      <w:footerReference w:type="default" r:id="rId8"/>
      <w:endnotePr>
        <w:numFmt w:val="decimal"/>
        <w:numStart w:val="0"/>
      </w:endnotePr>
      <w:pgSz w:w="11880" w:h="16800"/>
      <w:pgMar w:top="1440" w:right="2089" w:bottom="1440" w:left="130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F2C" w:rsidRDefault="00C05F2C" w:rsidP="00540D03">
      <w:r>
        <w:separator/>
      </w:r>
    </w:p>
  </w:endnote>
  <w:endnote w:type="continuationSeparator" w:id="0">
    <w:p w:rsidR="00C05F2C" w:rsidRDefault="00C05F2C" w:rsidP="00540D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D03" w:rsidRDefault="00540D03">
    <w:pPr>
      <w:pStyle w:val="Footer"/>
    </w:pPr>
    <w:r w:rsidRPr="00540D03">
      <w:drawing>
        <wp:inline distT="0" distB="0" distL="0" distR="0">
          <wp:extent cx="694481" cy="244647"/>
          <wp:effectExtent l="19050" t="0" r="0" b="0"/>
          <wp:docPr id="18" name="Picture 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540D03" w:rsidRDefault="00540D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F2C" w:rsidRDefault="00C05F2C" w:rsidP="00540D03">
      <w:r>
        <w:separator/>
      </w:r>
    </w:p>
  </w:footnote>
  <w:footnote w:type="continuationSeparator" w:id="0">
    <w:p w:rsidR="00C05F2C" w:rsidRDefault="00C05F2C" w:rsidP="00540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D03" w:rsidRDefault="00540D03">
    <w:pPr>
      <w:pStyle w:val="Header"/>
    </w:pPr>
    <w:r w:rsidRPr="00540D03">
      <w:drawing>
        <wp:anchor distT="0" distB="0" distL="114300" distR="114300" simplePos="0" relativeHeight="251659264" behindDoc="0" locked="0" layoutInCell="1" allowOverlap="1">
          <wp:simplePos x="0" y="0"/>
          <wp:positionH relativeFrom="column">
            <wp:posOffset>-361950</wp:posOffset>
          </wp:positionH>
          <wp:positionV relativeFrom="paragraph">
            <wp:posOffset>-238125</wp:posOffset>
          </wp:positionV>
          <wp:extent cx="657225" cy="533400"/>
          <wp:effectExtent l="0" t="0" r="0" b="0"/>
          <wp:wrapThrough wrapText="bothSides">
            <wp:wrapPolygon edited="0">
              <wp:start x="15026" y="1543"/>
              <wp:lineTo x="626" y="11571"/>
              <wp:lineTo x="626" y="19286"/>
              <wp:lineTo x="18157" y="19286"/>
              <wp:lineTo x="20661" y="9257"/>
              <wp:lineTo x="20661" y="3857"/>
              <wp:lineTo x="18783" y="1543"/>
              <wp:lineTo x="15026" y="1543"/>
            </wp:wrapPolygon>
          </wp:wrapThrough>
          <wp:docPr id="17"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533400"/>
                  </a:xfrm>
                  <a:prstGeom prst="rect">
                    <a:avLst/>
                  </a:prstGeom>
                </pic:spPr>
              </pic:pic>
            </a:graphicData>
          </a:graphic>
        </wp:anchor>
      </w:drawing>
    </w:r>
  </w:p>
  <w:p w:rsidR="00540D03" w:rsidRDefault="00540D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A00AF6"/>
    <w:multiLevelType w:val="singleLevel"/>
    <w:tmpl w:val="9FBEDA08"/>
    <w:lvl w:ilvl="0">
      <w:start w:val="1"/>
      <w:numFmt w:val="decimal"/>
      <w:lvlText w:val="%1."/>
      <w:legacy w:legacy="1" w:legacySpace="0" w:legacyIndent="360"/>
      <w:lvlJc w:val="left"/>
      <w:pPr>
        <w:ind w:left="360" w:hanging="360"/>
      </w:pPr>
    </w:lvl>
  </w:abstractNum>
  <w:abstractNum w:abstractNumId="1">
    <w:nsid w:val="4F467DC9"/>
    <w:multiLevelType w:val="singleLevel"/>
    <w:tmpl w:val="9FBEDA08"/>
    <w:lvl w:ilvl="0">
      <w:start w:val="1"/>
      <w:numFmt w:val="decimal"/>
      <w:lvlText w:val="%1."/>
      <w:legacy w:legacy="1" w:legacySpace="0" w:legacyIndent="360"/>
      <w:lvlJc w:val="left"/>
      <w:pPr>
        <w:ind w:left="360" w:hanging="360"/>
      </w:pPr>
    </w:lvl>
  </w:abstractNum>
  <w:abstractNum w:abstractNumId="2">
    <w:nsid w:val="614E44E6"/>
    <w:multiLevelType w:val="singleLevel"/>
    <w:tmpl w:val="9FBEDA08"/>
    <w:lvl w:ilvl="0">
      <w:start w:val="1"/>
      <w:numFmt w:val="decimal"/>
      <w:lvlText w:val="%1."/>
      <w:legacy w:legacy="1" w:legacySpace="0" w:legacyIndent="360"/>
      <w:lvlJc w:val="left"/>
      <w:pPr>
        <w:ind w:left="360" w:hanging="360"/>
      </w:pPr>
    </w:lvl>
  </w:abstractNum>
  <w:abstractNum w:abstractNumId="3">
    <w:nsid w:val="66B626ED"/>
    <w:multiLevelType w:val="singleLevel"/>
    <w:tmpl w:val="9FBEDA08"/>
    <w:lvl w:ilvl="0">
      <w:start w:val="1"/>
      <w:numFmt w:val="decimal"/>
      <w:lvlText w:val="%1."/>
      <w:legacy w:legacy="1" w:legacySpace="0" w:legacyIndent="360"/>
      <w:lvlJc w:val="left"/>
      <w:pPr>
        <w:ind w:left="360" w:hanging="360"/>
      </w:pPr>
    </w:lvl>
  </w:abstractNum>
  <w:abstractNum w:abstractNumId="4">
    <w:nsid w:val="7722319C"/>
    <w:multiLevelType w:val="singleLevel"/>
    <w:tmpl w:val="9FBEDA08"/>
    <w:lvl w:ilvl="0">
      <w:start w:val="1"/>
      <w:numFmt w:val="decimal"/>
      <w:lvlText w:val="%1."/>
      <w:legacy w:legacy="1" w:legacySpace="0" w:legacyIndent="360"/>
      <w:lvlJc w:val="left"/>
      <w:pPr>
        <w:ind w:left="360" w:hanging="36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0"/>
  <w:doNotHyphenateCaps/>
  <w:drawingGridHorizontalSpacing w:val="6"/>
  <w:drawingGridVerticalSpacing w:val="6"/>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4098"/>
  </w:hdrShapeDefaults>
  <w:footnotePr>
    <w:footnote w:id="-1"/>
    <w:footnote w:id="0"/>
  </w:footnotePr>
  <w:endnotePr>
    <w:pos w:val="sectEnd"/>
    <w:numFmt w:val="decimal"/>
    <w:numStart w:val="0"/>
    <w:endnote w:id="-1"/>
    <w:endnote w:id="0"/>
  </w:endnotePr>
  <w:compat/>
  <w:rsids>
    <w:rsidRoot w:val="005D2E9C"/>
    <w:rsid w:val="000700D3"/>
    <w:rsid w:val="00160538"/>
    <w:rsid w:val="002A07B8"/>
    <w:rsid w:val="002E6680"/>
    <w:rsid w:val="004879BF"/>
    <w:rsid w:val="00540D03"/>
    <w:rsid w:val="005D2E9C"/>
    <w:rsid w:val="007D64BD"/>
    <w:rsid w:val="00AB7A38"/>
    <w:rsid w:val="00BB025D"/>
    <w:rsid w:val="00C05F2C"/>
    <w:rsid w:val="00C3216F"/>
    <w:rsid w:val="00F470D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A38"/>
    <w:rPr>
      <w:rFonts w:ascii="MS Sans Serif" w:hAnsi="MS Sans Serif"/>
      <w:lang w:val="en-US" w:eastAsia="ja-JP"/>
    </w:rPr>
  </w:style>
  <w:style w:type="paragraph" w:styleId="Heading1">
    <w:name w:val="heading 1"/>
    <w:basedOn w:val="Normal"/>
    <w:next w:val="Normal"/>
    <w:qFormat/>
    <w:rsid w:val="00AB7A38"/>
    <w:pPr>
      <w:keepNext/>
      <w:tabs>
        <w:tab w:val="left" w:pos="480"/>
      </w:tabs>
      <w:ind w:right="-1074"/>
      <w:outlineLvl w:val="0"/>
    </w:pPr>
    <w:rPr>
      <w:rFonts w:ascii="Times New Roman" w:hAnsi="Times New Roman"/>
      <w:b/>
      <w:sz w:val="28"/>
    </w:rPr>
  </w:style>
  <w:style w:type="paragraph" w:styleId="Heading2">
    <w:name w:val="heading 2"/>
    <w:basedOn w:val="Normal"/>
    <w:next w:val="Normal"/>
    <w:qFormat/>
    <w:rsid w:val="00AB7A38"/>
    <w:pPr>
      <w:keepNext/>
      <w:tabs>
        <w:tab w:val="left" w:pos="480"/>
      </w:tabs>
      <w:ind w:right="-1074"/>
      <w:outlineLvl w:val="1"/>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40D03"/>
    <w:pPr>
      <w:tabs>
        <w:tab w:val="center" w:pos="4513"/>
        <w:tab w:val="right" w:pos="9026"/>
      </w:tabs>
    </w:pPr>
  </w:style>
  <w:style w:type="character" w:customStyle="1" w:styleId="HeaderChar">
    <w:name w:val="Header Char"/>
    <w:basedOn w:val="DefaultParagraphFont"/>
    <w:link w:val="Header"/>
    <w:uiPriority w:val="99"/>
    <w:rsid w:val="00540D03"/>
    <w:rPr>
      <w:rFonts w:ascii="MS Sans Serif" w:hAnsi="MS Sans Serif"/>
      <w:lang w:val="en-US" w:eastAsia="ja-JP"/>
    </w:rPr>
  </w:style>
  <w:style w:type="paragraph" w:styleId="Footer">
    <w:name w:val="footer"/>
    <w:basedOn w:val="Normal"/>
    <w:link w:val="FooterChar"/>
    <w:uiPriority w:val="99"/>
    <w:rsid w:val="00540D03"/>
    <w:pPr>
      <w:tabs>
        <w:tab w:val="center" w:pos="4513"/>
        <w:tab w:val="right" w:pos="9026"/>
      </w:tabs>
    </w:pPr>
  </w:style>
  <w:style w:type="character" w:customStyle="1" w:styleId="FooterChar">
    <w:name w:val="Footer Char"/>
    <w:basedOn w:val="DefaultParagraphFont"/>
    <w:link w:val="Footer"/>
    <w:uiPriority w:val="99"/>
    <w:rsid w:val="00540D03"/>
    <w:rPr>
      <w:rFonts w:ascii="MS Sans Serif" w:hAnsi="MS Sans Serif"/>
      <w:lang w:val="en-US" w:eastAsia="ja-JP"/>
    </w:rPr>
  </w:style>
  <w:style w:type="paragraph" w:styleId="BalloonText">
    <w:name w:val="Balloon Text"/>
    <w:basedOn w:val="Normal"/>
    <w:link w:val="BalloonTextChar"/>
    <w:rsid w:val="00540D03"/>
    <w:rPr>
      <w:rFonts w:ascii="Tahoma" w:hAnsi="Tahoma" w:cs="Tahoma"/>
      <w:sz w:val="16"/>
      <w:szCs w:val="16"/>
    </w:rPr>
  </w:style>
  <w:style w:type="character" w:customStyle="1" w:styleId="BalloonTextChar">
    <w:name w:val="Balloon Text Char"/>
    <w:basedOn w:val="DefaultParagraphFont"/>
    <w:link w:val="BalloonText"/>
    <w:rsid w:val="00540D03"/>
    <w:rPr>
      <w:rFonts w:ascii="Tahoma" w:hAnsi="Tahoma" w:cs="Tahoma"/>
      <w:sz w:val="16"/>
      <w:szCs w:val="16"/>
      <w:lang w:val="en-US"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Unit 1 Physics</vt:lpstr>
    </vt:vector>
  </TitlesOfParts>
  <Company>Melbourne Grammar School</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Physics</dc:title>
  <dc:creator>mra</dc:creator>
  <cp:lastModifiedBy>Craig Brian Tilley</cp:lastModifiedBy>
  <cp:revision>3</cp:revision>
  <cp:lastPrinted>2002-03-01T00:38:00Z</cp:lastPrinted>
  <dcterms:created xsi:type="dcterms:W3CDTF">2014-06-17T03:54:00Z</dcterms:created>
  <dcterms:modified xsi:type="dcterms:W3CDTF">2016-01-27T03:54:00Z</dcterms:modified>
</cp:coreProperties>
</file>